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8E" w:rsidRPr="00FB6D89" w:rsidRDefault="00FD7E8E" w:rsidP="00491F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rFonts w:ascii="Calibri" w:hAnsi="Calibri"/>
          <w:b/>
          <w:bCs/>
          <w:iCs/>
          <w:u w:val="single"/>
          <w:lang w:val="de-DE"/>
        </w:rPr>
      </w:pPr>
      <w:r w:rsidRPr="00FB6D89">
        <w:rPr>
          <w:rFonts w:ascii="Calibri" w:hAnsi="Calibri"/>
          <w:sz w:val="28"/>
          <w:szCs w:val="28"/>
        </w:rPr>
        <w:t>Okruhy ke státním závěrečným zkouškám bakalářského studia</w:t>
      </w:r>
      <w:r w:rsidRPr="00FB6D89">
        <w:rPr>
          <w:rFonts w:ascii="Calibri" w:hAnsi="Calibri"/>
          <w:b/>
          <w:sz w:val="28"/>
          <w:szCs w:val="28"/>
        </w:rPr>
        <w:t xml:space="preserve"> Německý jazyk se zaměřením na aplikovanou ekonomii </w:t>
      </w:r>
      <w:r w:rsidR="00EF1F0A">
        <w:rPr>
          <w:rFonts w:ascii="Calibri" w:hAnsi="Calibri"/>
          <w:sz w:val="28"/>
          <w:szCs w:val="28"/>
        </w:rPr>
        <w:t>pro rok 20</w:t>
      </w:r>
      <w:r w:rsidR="00EF1F0A" w:rsidRPr="00C46049">
        <w:rPr>
          <w:rFonts w:ascii="Calibri" w:hAnsi="Calibri"/>
          <w:sz w:val="28"/>
          <w:szCs w:val="28"/>
        </w:rPr>
        <w:t>1</w:t>
      </w:r>
      <w:r w:rsidR="002314C0">
        <w:rPr>
          <w:rFonts w:ascii="Calibri" w:hAnsi="Calibri"/>
          <w:sz w:val="28"/>
          <w:szCs w:val="28"/>
        </w:rPr>
        <w:t>9</w:t>
      </w:r>
    </w:p>
    <w:p w:rsidR="00FD7E8E" w:rsidRPr="00FB6D89" w:rsidRDefault="00FD7E8E" w:rsidP="00FD7E8E">
      <w:pPr>
        <w:jc w:val="both"/>
        <w:rPr>
          <w:rFonts w:ascii="Calibri" w:hAnsi="Calibri"/>
          <w:b/>
          <w:bCs/>
          <w:iCs/>
          <w:u w:val="single"/>
          <w:lang w:val="de-DE"/>
        </w:rPr>
      </w:pPr>
    </w:p>
    <w:p w:rsidR="00FD7E8E" w:rsidRPr="00FB6D89" w:rsidRDefault="00FD7E8E" w:rsidP="00FD7E8E">
      <w:pPr>
        <w:jc w:val="center"/>
        <w:rPr>
          <w:rFonts w:ascii="Calibri" w:hAnsi="Calibri"/>
          <w:b/>
          <w:u w:val="single"/>
          <w:lang w:val="de-DE"/>
        </w:rPr>
      </w:pPr>
      <w:r w:rsidRPr="00FB6D89">
        <w:rPr>
          <w:rFonts w:ascii="Calibri" w:hAnsi="Calibri"/>
          <w:b/>
          <w:u w:val="single"/>
          <w:lang w:val="de-DE"/>
        </w:rPr>
        <w:t>DEUTSCHE GEGENWARTSSPRACHE</w:t>
      </w:r>
    </w:p>
    <w:p w:rsidR="00FD7E8E" w:rsidRDefault="00FD7E8E" w:rsidP="00FD7E8E">
      <w:pPr>
        <w:rPr>
          <w:rFonts w:ascii="Calibri" w:hAnsi="Calibri"/>
          <w:lang w:val="de-DE"/>
        </w:rPr>
      </w:pPr>
    </w:p>
    <w:p w:rsidR="00093EB7" w:rsidRDefault="00093EB7" w:rsidP="00FD7E8E">
      <w:pPr>
        <w:rPr>
          <w:rFonts w:ascii="Calibri" w:hAnsi="Calibri"/>
          <w:lang w:val="de-DE"/>
        </w:rPr>
      </w:pPr>
    </w:p>
    <w:p w:rsidR="00093EB7" w:rsidRPr="00A273EB" w:rsidRDefault="00093EB7" w:rsidP="00093EB7">
      <w:pPr>
        <w:rPr>
          <w:rFonts w:ascii="Calibri" w:hAnsi="Calibri"/>
          <w:lang w:val="de-DE"/>
        </w:rPr>
      </w:pPr>
      <w:r w:rsidRPr="00A273EB">
        <w:rPr>
          <w:rFonts w:ascii="Calibri" w:hAnsi="Calibri"/>
          <w:b/>
          <w:u w:val="single"/>
          <w:lang w:val="de-DE"/>
        </w:rPr>
        <w:t>Phonetik</w:t>
      </w:r>
    </w:p>
    <w:p w:rsidR="00093EB7" w:rsidRPr="00A273EB" w:rsidRDefault="00093EB7" w:rsidP="00093EB7">
      <w:pPr>
        <w:rPr>
          <w:rFonts w:ascii="Calibri" w:hAnsi="Calibri"/>
          <w:lang w:val="de-DE"/>
        </w:rPr>
      </w:pPr>
      <w:r w:rsidRPr="00A273EB">
        <w:rPr>
          <w:rFonts w:ascii="Calibri" w:hAnsi="Calibri"/>
          <w:lang w:val="de-DE"/>
        </w:rPr>
        <w:t xml:space="preserve">1.  Grundbegriffe der Phonetik; Prosodische Mittel, Assimilation </w:t>
      </w:r>
    </w:p>
    <w:p w:rsidR="00093EB7" w:rsidRPr="00A273EB" w:rsidRDefault="00093EB7" w:rsidP="00093EB7">
      <w:pPr>
        <w:rPr>
          <w:rFonts w:ascii="Calibri" w:hAnsi="Calibri"/>
          <w:lang w:val="de-DE"/>
        </w:rPr>
      </w:pPr>
      <w:r w:rsidRPr="00A273EB">
        <w:rPr>
          <w:rFonts w:ascii="Calibri" w:hAnsi="Calibri"/>
          <w:lang w:val="de-DE"/>
        </w:rPr>
        <w:t>2.  Klassifikation der Konsonanten</w:t>
      </w:r>
    </w:p>
    <w:p w:rsidR="00093EB7" w:rsidRPr="00A273EB" w:rsidRDefault="00093EB7" w:rsidP="00093EB7">
      <w:pPr>
        <w:rPr>
          <w:rFonts w:ascii="Calibri" w:hAnsi="Calibri"/>
          <w:lang w:val="de-DE"/>
        </w:rPr>
      </w:pPr>
      <w:r w:rsidRPr="00A273EB">
        <w:rPr>
          <w:rFonts w:ascii="Calibri" w:hAnsi="Calibri"/>
          <w:lang w:val="de-DE"/>
        </w:rPr>
        <w:t>3.  Klassifikation der Vokale</w:t>
      </w:r>
    </w:p>
    <w:p w:rsidR="00093EB7" w:rsidRPr="00A273EB" w:rsidRDefault="00093EB7" w:rsidP="00093EB7">
      <w:pPr>
        <w:rPr>
          <w:rFonts w:ascii="Calibri" w:hAnsi="Calibri"/>
          <w:strike/>
          <w:lang w:val="de-DE"/>
        </w:rPr>
      </w:pPr>
    </w:p>
    <w:p w:rsidR="00093EB7" w:rsidRPr="00A273EB" w:rsidRDefault="00093EB7" w:rsidP="00093EB7">
      <w:pPr>
        <w:rPr>
          <w:rFonts w:ascii="Calibri" w:hAnsi="Calibri"/>
          <w:b/>
          <w:u w:val="single"/>
          <w:lang w:val="de-DE"/>
        </w:rPr>
      </w:pPr>
      <w:r w:rsidRPr="00A273EB">
        <w:rPr>
          <w:rFonts w:ascii="Calibri" w:hAnsi="Calibri"/>
          <w:b/>
          <w:u w:val="single"/>
          <w:lang w:val="de-DE"/>
        </w:rPr>
        <w:t>Morphologie</w:t>
      </w:r>
    </w:p>
    <w:p w:rsidR="00093EB7" w:rsidRPr="00A273EB" w:rsidRDefault="00093EB7" w:rsidP="00093EB7">
      <w:pPr>
        <w:rPr>
          <w:rFonts w:ascii="Calibri" w:hAnsi="Calibri"/>
          <w:strike/>
          <w:lang w:val="de-DE"/>
        </w:rPr>
      </w:pPr>
      <w:r w:rsidRPr="00A273EB">
        <w:rPr>
          <w:rFonts w:ascii="Calibri" w:hAnsi="Calibri"/>
          <w:lang w:val="de-DE"/>
        </w:rPr>
        <w:t>4.  Einteilung der Verben nach morphologischen, syntaktisch</w:t>
      </w:r>
      <w:r w:rsidR="00A76990">
        <w:rPr>
          <w:rFonts w:ascii="Calibri" w:hAnsi="Calibri"/>
          <w:lang w:val="de-DE"/>
        </w:rPr>
        <w:t xml:space="preserve">en, semantischen Kriterien; </w:t>
      </w:r>
      <w:r w:rsidRPr="00A273EB">
        <w:rPr>
          <w:rFonts w:ascii="Calibri" w:hAnsi="Calibri"/>
          <w:lang w:val="de-DE"/>
        </w:rPr>
        <w:t>Tempora der Verben</w:t>
      </w:r>
    </w:p>
    <w:p w:rsidR="00093EB7" w:rsidRPr="00A273EB" w:rsidRDefault="00093EB7" w:rsidP="00093EB7">
      <w:pPr>
        <w:rPr>
          <w:rFonts w:ascii="Calibri" w:hAnsi="Calibri"/>
          <w:strike/>
          <w:lang w:val="de-DE"/>
        </w:rPr>
      </w:pPr>
      <w:r w:rsidRPr="00A273EB">
        <w:rPr>
          <w:rFonts w:ascii="Calibri" w:hAnsi="Calibri"/>
          <w:lang w:val="de-DE"/>
        </w:rPr>
        <w:t>5.  Modi und Genera der Verben</w:t>
      </w:r>
    </w:p>
    <w:p w:rsidR="00093EB7" w:rsidRPr="00A273EB" w:rsidRDefault="00093EB7" w:rsidP="00093EB7">
      <w:pPr>
        <w:rPr>
          <w:rFonts w:ascii="Calibri" w:hAnsi="Calibri"/>
          <w:lang w:val="de-DE"/>
        </w:rPr>
      </w:pPr>
      <w:r w:rsidRPr="00A273EB">
        <w:rPr>
          <w:rFonts w:ascii="Calibri" w:hAnsi="Calibri"/>
          <w:lang w:val="de-DE"/>
        </w:rPr>
        <w:t xml:space="preserve">6. Substantive - Kategorien </w:t>
      </w:r>
    </w:p>
    <w:p w:rsidR="00093EB7" w:rsidRPr="00A273EB" w:rsidRDefault="00093EB7" w:rsidP="00093EB7">
      <w:pPr>
        <w:rPr>
          <w:rFonts w:ascii="Calibri" w:hAnsi="Calibri"/>
          <w:lang w:val="de-DE"/>
        </w:rPr>
      </w:pPr>
      <w:r w:rsidRPr="00A273EB">
        <w:rPr>
          <w:rFonts w:ascii="Calibri" w:hAnsi="Calibri"/>
          <w:lang w:val="de-DE"/>
        </w:rPr>
        <w:t>7. Adjektive, Adverbien und Pronomina</w:t>
      </w:r>
    </w:p>
    <w:p w:rsidR="00093EB7" w:rsidRPr="00A273EB" w:rsidRDefault="00093EB7" w:rsidP="00093EB7">
      <w:pPr>
        <w:rPr>
          <w:rFonts w:ascii="Calibri" w:hAnsi="Calibri"/>
          <w:b/>
          <w:u w:val="single"/>
          <w:lang w:val="de-DE"/>
        </w:rPr>
      </w:pPr>
    </w:p>
    <w:p w:rsidR="00093EB7" w:rsidRPr="00A273EB" w:rsidRDefault="00093EB7" w:rsidP="00093EB7">
      <w:pPr>
        <w:rPr>
          <w:rFonts w:ascii="Calibri" w:hAnsi="Calibri"/>
          <w:lang w:val="de-DE"/>
        </w:rPr>
      </w:pPr>
      <w:r w:rsidRPr="00A273EB">
        <w:rPr>
          <w:rFonts w:ascii="Calibri" w:hAnsi="Calibri"/>
          <w:b/>
          <w:u w:val="single"/>
          <w:lang w:val="de-DE"/>
        </w:rPr>
        <w:t>Syntax</w:t>
      </w:r>
    </w:p>
    <w:p w:rsidR="00093EB7" w:rsidRPr="00A273EB" w:rsidRDefault="00A273EB" w:rsidP="00093EB7">
      <w:pPr>
        <w:rPr>
          <w:rFonts w:ascii="Calibri" w:hAnsi="Calibri"/>
          <w:lang w:val="de-DE"/>
        </w:rPr>
      </w:pPr>
      <w:r w:rsidRPr="00A273EB">
        <w:rPr>
          <w:rFonts w:ascii="Calibri" w:hAnsi="Calibri"/>
          <w:lang w:val="de-DE"/>
        </w:rPr>
        <w:t>8</w:t>
      </w:r>
      <w:r w:rsidR="00093EB7" w:rsidRPr="00A273EB">
        <w:rPr>
          <w:rFonts w:ascii="Calibri" w:hAnsi="Calibri"/>
          <w:lang w:val="de-DE"/>
        </w:rPr>
        <w:t>. Einführung in die Syntax, Satzglieder, Negation</w:t>
      </w:r>
    </w:p>
    <w:p w:rsidR="00093EB7" w:rsidRPr="00A273EB" w:rsidRDefault="00A273EB" w:rsidP="00093EB7">
      <w:pPr>
        <w:rPr>
          <w:rFonts w:ascii="Calibri" w:hAnsi="Calibri"/>
          <w:lang w:val="de-DE"/>
        </w:rPr>
      </w:pPr>
      <w:r w:rsidRPr="00A273EB">
        <w:rPr>
          <w:rFonts w:ascii="Calibri" w:hAnsi="Calibri"/>
          <w:lang w:val="de-DE"/>
        </w:rPr>
        <w:t>9</w:t>
      </w:r>
      <w:r w:rsidR="00093EB7" w:rsidRPr="00A273EB">
        <w:rPr>
          <w:rFonts w:ascii="Calibri" w:hAnsi="Calibri"/>
          <w:lang w:val="de-DE"/>
        </w:rPr>
        <w:t xml:space="preserve">. Satztypen – der einfache Satz, die Parataxe </w:t>
      </w:r>
    </w:p>
    <w:p w:rsidR="00093EB7" w:rsidRPr="00A273EB" w:rsidRDefault="00A273EB" w:rsidP="00093EB7">
      <w:pPr>
        <w:rPr>
          <w:rFonts w:ascii="Calibri" w:hAnsi="Calibri"/>
          <w:lang w:val="de-DE"/>
        </w:rPr>
      </w:pPr>
      <w:r w:rsidRPr="00A273EB">
        <w:rPr>
          <w:rFonts w:ascii="Calibri" w:hAnsi="Calibri"/>
          <w:lang w:val="de-DE"/>
        </w:rPr>
        <w:t>10</w:t>
      </w:r>
      <w:r w:rsidR="00093EB7" w:rsidRPr="00A273EB">
        <w:rPr>
          <w:rFonts w:ascii="Calibri" w:hAnsi="Calibri"/>
          <w:lang w:val="de-DE"/>
        </w:rPr>
        <w:t>. Satztypen - die Hypotaxe</w:t>
      </w:r>
    </w:p>
    <w:p w:rsidR="00093EB7" w:rsidRPr="00A273EB" w:rsidRDefault="00093EB7" w:rsidP="00093EB7">
      <w:pPr>
        <w:rPr>
          <w:rFonts w:ascii="Calibri" w:hAnsi="Calibri"/>
          <w:lang w:val="de-DE"/>
        </w:rPr>
      </w:pPr>
    </w:p>
    <w:p w:rsidR="00FD7E8E" w:rsidRPr="00FB6D89" w:rsidRDefault="00FD7E8E" w:rsidP="00FD7E8E">
      <w:pPr>
        <w:rPr>
          <w:rFonts w:ascii="Calibri" w:hAnsi="Calibri"/>
          <w:b/>
          <w:lang w:val="de-DE"/>
        </w:rPr>
      </w:pPr>
      <w:r w:rsidRPr="00FB6D89">
        <w:rPr>
          <w:rFonts w:ascii="Calibri" w:hAnsi="Calibri"/>
          <w:b/>
          <w:u w:val="single"/>
          <w:lang w:val="de-DE"/>
        </w:rPr>
        <w:t>Lexikologie</w:t>
      </w:r>
    </w:p>
    <w:p w:rsidR="00FD7E8E" w:rsidRPr="0043107D" w:rsidRDefault="0043107D" w:rsidP="00FD7E8E">
      <w:pPr>
        <w:rPr>
          <w:rFonts w:ascii="Calibri" w:hAnsi="Calibri"/>
          <w:lang w:val="de-DE"/>
        </w:rPr>
      </w:pPr>
      <w:r w:rsidRPr="0043107D">
        <w:rPr>
          <w:rFonts w:ascii="Calibri" w:hAnsi="Calibri"/>
          <w:lang w:val="de-DE"/>
        </w:rPr>
        <w:t>11</w:t>
      </w:r>
      <w:r w:rsidR="00FD7E8E" w:rsidRPr="0043107D">
        <w:rPr>
          <w:rFonts w:ascii="Calibri" w:hAnsi="Calibri"/>
          <w:lang w:val="de-DE"/>
        </w:rPr>
        <w:t>. Das Wort als Zeichen,  die Motivierung</w:t>
      </w:r>
    </w:p>
    <w:p w:rsidR="00FD7E8E" w:rsidRPr="0043107D" w:rsidRDefault="0043107D" w:rsidP="00FD7E8E">
      <w:pPr>
        <w:rPr>
          <w:rFonts w:ascii="Calibri" w:hAnsi="Calibri"/>
          <w:lang w:val="de-DE"/>
        </w:rPr>
      </w:pPr>
      <w:r w:rsidRPr="0043107D">
        <w:rPr>
          <w:rFonts w:ascii="Calibri" w:hAnsi="Calibri"/>
          <w:lang w:val="de-DE"/>
        </w:rPr>
        <w:t>12</w:t>
      </w:r>
      <w:r w:rsidR="004041EC" w:rsidRPr="0043107D">
        <w:rPr>
          <w:rFonts w:ascii="Calibri" w:hAnsi="Calibri"/>
          <w:lang w:val="de-DE"/>
        </w:rPr>
        <w:t xml:space="preserve">. </w:t>
      </w:r>
      <w:r w:rsidR="00FD7E8E" w:rsidRPr="0043107D">
        <w:rPr>
          <w:rFonts w:ascii="Calibri" w:hAnsi="Calibri"/>
          <w:lang w:val="de-DE"/>
        </w:rPr>
        <w:t>Neologismen</w:t>
      </w:r>
    </w:p>
    <w:p w:rsidR="00FD7E8E" w:rsidRPr="0043107D" w:rsidRDefault="0043107D" w:rsidP="00FD7E8E">
      <w:pPr>
        <w:rPr>
          <w:rFonts w:ascii="Calibri" w:hAnsi="Calibri"/>
          <w:lang w:val="de-DE"/>
        </w:rPr>
      </w:pPr>
      <w:r w:rsidRPr="0043107D">
        <w:rPr>
          <w:rFonts w:ascii="Calibri" w:hAnsi="Calibri"/>
          <w:lang w:val="de-DE"/>
        </w:rPr>
        <w:t>13</w:t>
      </w:r>
      <w:r w:rsidR="00FD7E8E" w:rsidRPr="0043107D">
        <w:rPr>
          <w:rFonts w:ascii="Calibri" w:hAnsi="Calibri"/>
          <w:lang w:val="de-DE"/>
        </w:rPr>
        <w:t>. Archaismen</w:t>
      </w:r>
    </w:p>
    <w:p w:rsidR="00FD7E8E" w:rsidRPr="0043107D" w:rsidRDefault="0043107D" w:rsidP="00FD7E8E">
      <w:pPr>
        <w:rPr>
          <w:rFonts w:ascii="Calibri" w:hAnsi="Calibri"/>
          <w:lang w:val="de-DE"/>
        </w:rPr>
      </w:pPr>
      <w:r w:rsidRPr="0043107D">
        <w:rPr>
          <w:rFonts w:ascii="Calibri" w:hAnsi="Calibri"/>
          <w:lang w:val="de-DE"/>
        </w:rPr>
        <w:t>14</w:t>
      </w:r>
      <w:r w:rsidR="00FD7E8E" w:rsidRPr="0043107D">
        <w:rPr>
          <w:rFonts w:ascii="Calibri" w:hAnsi="Calibri"/>
          <w:lang w:val="de-DE"/>
        </w:rPr>
        <w:t>. Entlehnungen</w:t>
      </w:r>
    </w:p>
    <w:p w:rsidR="00FD7E8E" w:rsidRPr="0043107D" w:rsidRDefault="0043107D" w:rsidP="00FD7E8E">
      <w:pPr>
        <w:rPr>
          <w:rFonts w:ascii="Calibri" w:hAnsi="Calibri"/>
          <w:lang w:val="de-DE"/>
        </w:rPr>
      </w:pPr>
      <w:r w:rsidRPr="0043107D">
        <w:rPr>
          <w:rFonts w:ascii="Calibri" w:hAnsi="Calibri"/>
          <w:lang w:val="de-DE"/>
        </w:rPr>
        <w:t>15</w:t>
      </w:r>
      <w:r w:rsidR="00FD7E8E" w:rsidRPr="0043107D">
        <w:rPr>
          <w:rFonts w:ascii="Calibri" w:hAnsi="Calibri"/>
          <w:lang w:val="de-DE"/>
        </w:rPr>
        <w:t>. Wortfelder, Wortfamilien</w:t>
      </w:r>
    </w:p>
    <w:p w:rsidR="00FD7E8E" w:rsidRPr="0043107D" w:rsidRDefault="0043107D" w:rsidP="00FD7E8E">
      <w:pPr>
        <w:rPr>
          <w:rFonts w:ascii="Calibri" w:hAnsi="Calibri"/>
          <w:lang w:val="de-DE"/>
        </w:rPr>
      </w:pPr>
      <w:r w:rsidRPr="0043107D">
        <w:rPr>
          <w:rFonts w:ascii="Calibri" w:hAnsi="Calibri"/>
          <w:lang w:val="de-DE"/>
        </w:rPr>
        <w:t>16</w:t>
      </w:r>
      <w:r w:rsidR="00FD7E8E" w:rsidRPr="0043107D">
        <w:rPr>
          <w:rFonts w:ascii="Calibri" w:hAnsi="Calibri"/>
          <w:lang w:val="de-DE"/>
        </w:rPr>
        <w:t>. Die Synonymie</w:t>
      </w:r>
    </w:p>
    <w:p w:rsidR="00FD7E8E" w:rsidRDefault="0043107D" w:rsidP="00FD7E8E">
      <w:pPr>
        <w:rPr>
          <w:rFonts w:ascii="Calibri" w:hAnsi="Calibri"/>
          <w:lang w:val="de-DE"/>
        </w:rPr>
      </w:pPr>
      <w:r w:rsidRPr="0043107D">
        <w:rPr>
          <w:rFonts w:ascii="Calibri" w:hAnsi="Calibri"/>
          <w:lang w:val="de-DE"/>
        </w:rPr>
        <w:t>17</w:t>
      </w:r>
      <w:r w:rsidR="00FD7E8E" w:rsidRPr="0043107D">
        <w:rPr>
          <w:rFonts w:ascii="Calibri" w:hAnsi="Calibri"/>
          <w:lang w:val="de-DE"/>
        </w:rPr>
        <w:t xml:space="preserve">. Die </w:t>
      </w:r>
      <w:proofErr w:type="spellStart"/>
      <w:r w:rsidR="00FD7E8E" w:rsidRPr="0043107D">
        <w:rPr>
          <w:rFonts w:ascii="Calibri" w:hAnsi="Calibri"/>
          <w:lang w:val="de-DE"/>
        </w:rPr>
        <w:t>Antonymie</w:t>
      </w:r>
      <w:proofErr w:type="spellEnd"/>
    </w:p>
    <w:p w:rsidR="00491F52" w:rsidRDefault="00491F52" w:rsidP="00FD7E8E">
      <w:pPr>
        <w:rPr>
          <w:rFonts w:ascii="Calibri" w:hAnsi="Calibri"/>
          <w:lang w:val="de-DE"/>
        </w:rPr>
      </w:pPr>
    </w:p>
    <w:p w:rsidR="00491F52" w:rsidRPr="00B60ECB" w:rsidRDefault="00B60ECB" w:rsidP="00FD7E8E">
      <w:pPr>
        <w:rPr>
          <w:rFonts w:ascii="Calibri" w:hAnsi="Calibri"/>
          <w:b/>
          <w:lang w:val="de-DE"/>
        </w:rPr>
      </w:pPr>
      <w:r w:rsidRPr="00B60ECB">
        <w:rPr>
          <w:rFonts w:ascii="Calibri" w:hAnsi="Calibri"/>
          <w:b/>
          <w:lang w:val="de-DE"/>
        </w:rPr>
        <w:t>Interferenz</w:t>
      </w:r>
    </w:p>
    <w:p w:rsidR="00491F52" w:rsidRPr="00B60ECB" w:rsidRDefault="00491F52" w:rsidP="00491F52">
      <w:pPr>
        <w:tabs>
          <w:tab w:val="left" w:pos="180"/>
        </w:tabs>
        <w:rPr>
          <w:lang w:val="de-DE"/>
        </w:rPr>
      </w:pPr>
      <w:r w:rsidRPr="00B60ECB">
        <w:rPr>
          <w:rFonts w:ascii="Calibri" w:hAnsi="Calibri"/>
          <w:lang w:val="de-DE"/>
        </w:rPr>
        <w:t xml:space="preserve">18. </w:t>
      </w:r>
      <w:r w:rsidRPr="00B60ECB">
        <w:rPr>
          <w:lang w:val="de-DE"/>
        </w:rPr>
        <w:t xml:space="preserve"> Sprachliche Interferenz – Transfer, </w:t>
      </w:r>
      <w:proofErr w:type="spellStart"/>
      <w:r w:rsidRPr="00B60ECB">
        <w:rPr>
          <w:lang w:val="de-DE"/>
        </w:rPr>
        <w:t>intralinguale</w:t>
      </w:r>
      <w:proofErr w:type="spellEnd"/>
      <w:r w:rsidRPr="00B60ECB">
        <w:rPr>
          <w:lang w:val="de-DE"/>
        </w:rPr>
        <w:t xml:space="preserve"> Interferenz</w:t>
      </w:r>
    </w:p>
    <w:p w:rsidR="00491F52" w:rsidRPr="00B60ECB" w:rsidRDefault="00491F52" w:rsidP="00491F52">
      <w:pPr>
        <w:tabs>
          <w:tab w:val="left" w:pos="180"/>
        </w:tabs>
        <w:rPr>
          <w:lang w:val="de-DE"/>
        </w:rPr>
      </w:pPr>
      <w:r w:rsidRPr="00B60ECB">
        <w:rPr>
          <w:lang w:val="de-DE"/>
        </w:rPr>
        <w:t xml:space="preserve">19. Sprachliche Interferenz -  interlinguale Interferenz, </w:t>
      </w:r>
      <w:proofErr w:type="spellStart"/>
      <w:r w:rsidRPr="00B60ECB">
        <w:rPr>
          <w:lang w:val="de-DE"/>
        </w:rPr>
        <w:t>faux</w:t>
      </w:r>
      <w:proofErr w:type="spellEnd"/>
      <w:r w:rsidRPr="00B60ECB">
        <w:rPr>
          <w:lang w:val="de-DE"/>
        </w:rPr>
        <w:t xml:space="preserve"> </w:t>
      </w:r>
      <w:proofErr w:type="spellStart"/>
      <w:r w:rsidRPr="00B60ECB">
        <w:rPr>
          <w:lang w:val="de-DE"/>
        </w:rPr>
        <w:t>amis</w:t>
      </w:r>
      <w:proofErr w:type="spellEnd"/>
    </w:p>
    <w:p w:rsidR="00491F52" w:rsidRPr="00B60ECB" w:rsidRDefault="00491F52" w:rsidP="00FD7E8E">
      <w:pPr>
        <w:rPr>
          <w:rFonts w:ascii="Calibri" w:hAnsi="Calibri"/>
          <w:lang w:val="de-DE"/>
        </w:rPr>
      </w:pPr>
    </w:p>
    <w:p w:rsidR="00FD7E8E" w:rsidRPr="00B60ECB" w:rsidRDefault="00FD7E8E" w:rsidP="00FD7E8E">
      <w:pPr>
        <w:rPr>
          <w:rFonts w:ascii="Calibri" w:hAnsi="Calibri"/>
          <w:lang w:val="de-DE"/>
        </w:rPr>
      </w:pPr>
    </w:p>
    <w:p w:rsidR="002314C0" w:rsidRPr="00FB6D89" w:rsidRDefault="002314C0" w:rsidP="00FD7E8E">
      <w:pPr>
        <w:jc w:val="center"/>
        <w:rPr>
          <w:rFonts w:ascii="Calibri" w:hAnsi="Calibri"/>
          <w:b/>
          <w:u w:val="single"/>
          <w:lang w:val="de-DE"/>
        </w:rPr>
      </w:pPr>
    </w:p>
    <w:p w:rsidR="00FD7E8E" w:rsidRDefault="00FD7E8E" w:rsidP="00FD7E8E">
      <w:pPr>
        <w:jc w:val="center"/>
        <w:rPr>
          <w:rFonts w:ascii="Calibri" w:hAnsi="Calibri"/>
          <w:b/>
          <w:u w:val="single"/>
          <w:lang w:val="de-DE"/>
        </w:rPr>
      </w:pPr>
      <w:r w:rsidRPr="00FB6D89">
        <w:rPr>
          <w:rFonts w:ascii="Calibri" w:hAnsi="Calibri"/>
          <w:b/>
          <w:u w:val="single"/>
          <w:lang w:val="de-DE"/>
        </w:rPr>
        <w:t>LINGUOREALIEN</w:t>
      </w:r>
    </w:p>
    <w:p w:rsidR="002314C0" w:rsidRDefault="002314C0" w:rsidP="00FD7E8E">
      <w:pPr>
        <w:jc w:val="center"/>
        <w:rPr>
          <w:rFonts w:ascii="Calibri" w:hAnsi="Calibri"/>
          <w:b/>
          <w:u w:val="single"/>
          <w:lang w:val="de-DE"/>
        </w:rPr>
      </w:pPr>
    </w:p>
    <w:p w:rsidR="002314C0" w:rsidRDefault="002314C0" w:rsidP="00FD7E8E">
      <w:pPr>
        <w:jc w:val="center"/>
        <w:rPr>
          <w:rFonts w:ascii="Calibri" w:hAnsi="Calibri"/>
          <w:b/>
          <w:u w:val="single"/>
          <w:lang w:val="de-DE"/>
        </w:rPr>
      </w:pPr>
    </w:p>
    <w:p w:rsidR="002314C0" w:rsidRDefault="002314C0" w:rsidP="002314C0">
      <w:pPr>
        <w:pStyle w:val="Odstavecseseznamem"/>
        <w:numPr>
          <w:ilvl w:val="0"/>
          <w:numId w:val="2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LANDESKUNDLICHE THEMENKREISE</w:t>
      </w:r>
    </w:p>
    <w:p w:rsidR="002314C0" w:rsidRDefault="002314C0" w:rsidP="002314C0">
      <w:pPr>
        <w:pStyle w:val="Odstavecseseznamem"/>
        <w:ind w:left="1080"/>
        <w:rPr>
          <w:rFonts w:ascii="Calibri" w:hAnsi="Calibri"/>
          <w:b/>
          <w:u w:val="single"/>
          <w:lang w:val="de-DE"/>
        </w:rPr>
      </w:pPr>
    </w:p>
    <w:p w:rsidR="002314C0" w:rsidRDefault="002314C0" w:rsidP="002314C0">
      <w:pPr>
        <w:jc w:val="both"/>
        <w:rPr>
          <w:rFonts w:ascii="Calibri" w:hAnsi="Calibri"/>
          <w:b/>
          <w:u w:val="single"/>
          <w:lang w:val="de-DE"/>
        </w:rPr>
      </w:pPr>
    </w:p>
    <w:p w:rsidR="002314C0" w:rsidRDefault="002314C0" w:rsidP="002314C0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Deutschland</w:t>
      </w:r>
    </w:p>
    <w:p w:rsidR="002314C0" w:rsidRDefault="002314C0" w:rsidP="002314C0">
      <w:pPr>
        <w:rPr>
          <w:b/>
          <w:u w:val="single"/>
          <w:lang w:val="de-DE"/>
        </w:rPr>
      </w:pPr>
    </w:p>
    <w:p w:rsidR="002314C0" w:rsidRDefault="002314C0" w:rsidP="002314C0">
      <w:pPr>
        <w:autoSpaceDE w:val="0"/>
        <w:autoSpaceDN w:val="0"/>
        <w:adjustRightInd w:val="0"/>
        <w:rPr>
          <w:i/>
          <w:lang w:val="de-DE"/>
        </w:rPr>
      </w:pPr>
      <w:r>
        <w:rPr>
          <w:lang w:val="de-DE"/>
        </w:rPr>
        <w:t>1. Geographie Deutschlands</w:t>
      </w:r>
      <w:r>
        <w:rPr>
          <w:i/>
          <w:lang w:val="de-DE"/>
        </w:rPr>
        <w:t xml:space="preserve"> (Norddeutsches Tiefland, Deutsches Mittelgebirge, Alpenvorland, </w:t>
      </w:r>
    </w:p>
    <w:p w:rsidR="002314C0" w:rsidRDefault="002314C0" w:rsidP="002314C0">
      <w:pPr>
        <w:autoSpaceDE w:val="0"/>
        <w:autoSpaceDN w:val="0"/>
        <w:adjustRightInd w:val="0"/>
        <w:rPr>
          <w:i/>
          <w:lang w:val="de-DE"/>
        </w:rPr>
      </w:pPr>
      <w:r>
        <w:rPr>
          <w:i/>
          <w:lang w:val="de-DE"/>
        </w:rPr>
        <w:t xml:space="preserve">       Alpen, Inseln, Gewässer)</w:t>
      </w:r>
    </w:p>
    <w:p w:rsidR="002314C0" w:rsidRDefault="002314C0" w:rsidP="002314C0">
      <w:pPr>
        <w:autoSpaceDE w:val="0"/>
        <w:autoSpaceDN w:val="0"/>
        <w:adjustRightInd w:val="0"/>
        <w:rPr>
          <w:i/>
          <w:lang w:val="de-DE"/>
        </w:rPr>
      </w:pPr>
      <w:r>
        <w:rPr>
          <w:lang w:val="de-DE"/>
        </w:rPr>
        <w:t xml:space="preserve">2. Geschichte Deutschlands </w:t>
      </w:r>
      <w:r>
        <w:rPr>
          <w:i/>
          <w:lang w:val="de-DE"/>
        </w:rPr>
        <w:t xml:space="preserve">(Merowinger bis Hohenzollern, Weimarer Republik, Etappe des </w:t>
      </w:r>
    </w:p>
    <w:p w:rsidR="002314C0" w:rsidRDefault="002314C0" w:rsidP="002314C0">
      <w:pPr>
        <w:autoSpaceDE w:val="0"/>
        <w:autoSpaceDN w:val="0"/>
        <w:adjustRightInd w:val="0"/>
        <w:rPr>
          <w:i/>
          <w:lang w:val="de-DE"/>
        </w:rPr>
      </w:pPr>
      <w:r>
        <w:rPr>
          <w:i/>
          <w:lang w:val="de-DE"/>
        </w:rPr>
        <w:t xml:space="preserve">      Nationalsozialismus, DDR und BRD, Wiedervereinigung) </w:t>
      </w:r>
    </w:p>
    <w:p w:rsidR="002314C0" w:rsidRDefault="002314C0" w:rsidP="002314C0">
      <w:p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3. Staatsaufbau Deutschlands</w:t>
      </w:r>
      <w:r>
        <w:rPr>
          <w:i/>
          <w:lang w:val="de-DE"/>
        </w:rPr>
        <w:t xml:space="preserve"> (Staatsymbole, Bundestag, Bundesrat, Bundesregierung)</w:t>
      </w:r>
      <w:r>
        <w:rPr>
          <w:lang w:val="de-DE"/>
        </w:rPr>
        <w:t xml:space="preserve"> </w:t>
      </w:r>
    </w:p>
    <w:p w:rsidR="002314C0" w:rsidRDefault="002314C0" w:rsidP="002314C0">
      <w:p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lastRenderedPageBreak/>
        <w:t xml:space="preserve">      Industrie und Landwirtschaft</w:t>
      </w:r>
      <w:r>
        <w:rPr>
          <w:i/>
          <w:lang w:val="de-DE"/>
        </w:rPr>
        <w:t xml:space="preserve"> (Industriezweige, Bodenschätze, Anbaugebiete)</w:t>
      </w:r>
    </w:p>
    <w:p w:rsidR="002314C0" w:rsidRDefault="002314C0" w:rsidP="002314C0">
      <w:p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4. Bevölkerung und Sprache.</w:t>
      </w:r>
      <w:r>
        <w:rPr>
          <w:color w:val="FF0000"/>
          <w:lang w:val="de-DE"/>
        </w:rPr>
        <w:t xml:space="preserve"> </w:t>
      </w:r>
      <w:r>
        <w:rPr>
          <w:lang w:val="de-DE"/>
        </w:rPr>
        <w:t xml:space="preserve">Feste und Bräuche </w:t>
      </w:r>
      <w:r>
        <w:rPr>
          <w:i/>
          <w:lang w:val="de-DE"/>
        </w:rPr>
        <w:t>(vom Neujahrstag bis zum Stephanstag)</w:t>
      </w:r>
    </w:p>
    <w:p w:rsidR="002314C0" w:rsidRDefault="002314C0" w:rsidP="002314C0">
      <w:pPr>
        <w:autoSpaceDE w:val="0"/>
        <w:autoSpaceDN w:val="0"/>
        <w:adjustRightInd w:val="0"/>
        <w:rPr>
          <w:lang w:val="de-DE"/>
        </w:rPr>
      </w:pPr>
    </w:p>
    <w:p w:rsidR="002314C0" w:rsidRDefault="002314C0" w:rsidP="002314C0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Österreich</w:t>
      </w:r>
    </w:p>
    <w:p w:rsidR="002314C0" w:rsidRDefault="002314C0" w:rsidP="002314C0">
      <w:pPr>
        <w:rPr>
          <w:b/>
          <w:u w:val="single"/>
          <w:lang w:val="de-DE"/>
        </w:rPr>
      </w:pPr>
    </w:p>
    <w:p w:rsidR="002314C0" w:rsidRDefault="002314C0" w:rsidP="002314C0">
      <w:pPr>
        <w:jc w:val="both"/>
        <w:rPr>
          <w:i/>
          <w:lang w:val="de-DE"/>
        </w:rPr>
      </w:pPr>
      <w:r>
        <w:rPr>
          <w:lang w:val="de-DE"/>
        </w:rPr>
        <w:t xml:space="preserve">5. Geografische Einteilung Österreichs </w:t>
      </w:r>
      <w:r>
        <w:rPr>
          <w:i/>
          <w:lang w:val="de-DE"/>
        </w:rPr>
        <w:t xml:space="preserve">(geografische Lage, Berge, Seen, Gewässer, Nachbarstaaten)  Staatsaufbau, Bundesländer, die Wirtschaft, Wien als Hauptstadt und </w:t>
      </w:r>
    </w:p>
    <w:p w:rsidR="002314C0" w:rsidRDefault="002314C0" w:rsidP="002314C0">
      <w:pPr>
        <w:jc w:val="both"/>
        <w:rPr>
          <w:i/>
          <w:lang w:val="de-DE"/>
        </w:rPr>
      </w:pPr>
      <w:r>
        <w:rPr>
          <w:i/>
          <w:lang w:val="de-DE"/>
        </w:rPr>
        <w:t xml:space="preserve"> Weltstadt, Reise und Urlaubsland)</w:t>
      </w:r>
    </w:p>
    <w:p w:rsidR="002314C0" w:rsidRDefault="002314C0" w:rsidP="002314C0">
      <w:pPr>
        <w:jc w:val="both"/>
        <w:rPr>
          <w:i/>
          <w:lang w:val="de-DE"/>
        </w:rPr>
      </w:pPr>
      <w:r>
        <w:rPr>
          <w:lang w:val="de-DE"/>
        </w:rPr>
        <w:t xml:space="preserve">6. Österreichische Gesellschaft </w:t>
      </w:r>
      <w:r>
        <w:rPr>
          <w:i/>
          <w:lang w:val="de-DE"/>
        </w:rPr>
        <w:t>(Österreicher, Alltagsleben, Bevölkerung und Sprache, Österreichisches Deutsch, Ausländer in Österreich, soziale Probleme in Österreich)</w:t>
      </w:r>
    </w:p>
    <w:p w:rsidR="002314C0" w:rsidRDefault="002314C0" w:rsidP="002314C0">
      <w:pPr>
        <w:jc w:val="both"/>
        <w:rPr>
          <w:i/>
          <w:lang w:val="de-DE"/>
        </w:rPr>
      </w:pPr>
      <w:r>
        <w:rPr>
          <w:lang w:val="de-DE"/>
        </w:rPr>
        <w:t xml:space="preserve">7. Kulturleben in Österreich </w:t>
      </w:r>
      <w:r>
        <w:rPr>
          <w:i/>
          <w:lang w:val="de-DE"/>
        </w:rPr>
        <w:t>(Wien – Wiener Kaffeehäuser, bedeutende Kulturzentren Österreichs,  Urlaubsland Österreich, weltberühmte Persönlichkeiten, Wiener Universität, Österreichische  Presse)</w:t>
      </w:r>
    </w:p>
    <w:p w:rsidR="002314C0" w:rsidRDefault="002314C0" w:rsidP="002314C0">
      <w:pPr>
        <w:rPr>
          <w:i/>
          <w:lang w:val="de-DE"/>
        </w:rPr>
      </w:pPr>
    </w:p>
    <w:p w:rsidR="002314C0" w:rsidRDefault="002314C0" w:rsidP="002314C0">
      <w:pPr>
        <w:jc w:val="both"/>
        <w:rPr>
          <w:rFonts w:ascii="Calibri" w:hAnsi="Calibri"/>
          <w:b/>
          <w:u w:val="single"/>
          <w:lang w:val="de-DE"/>
        </w:rPr>
      </w:pPr>
      <w:r>
        <w:rPr>
          <w:rFonts w:ascii="Calibri" w:hAnsi="Calibri"/>
          <w:b/>
          <w:u w:val="single"/>
          <w:lang w:val="de-DE"/>
        </w:rPr>
        <w:t>Die Schweiz</w:t>
      </w:r>
    </w:p>
    <w:p w:rsidR="002314C0" w:rsidRDefault="002314C0" w:rsidP="002314C0">
      <w:pPr>
        <w:rPr>
          <w:rFonts w:ascii="Calibri" w:hAnsi="Calibri"/>
          <w:i/>
          <w:lang w:val="de-DE"/>
        </w:rPr>
      </w:pPr>
      <w:r>
        <w:rPr>
          <w:rFonts w:ascii="Calibri" w:hAnsi="Calibri"/>
          <w:lang w:val="de-DE"/>
        </w:rPr>
        <w:t xml:space="preserve">8. Die Schweizerische Eidgenossenschaft </w:t>
      </w:r>
      <w:r>
        <w:rPr>
          <w:rFonts w:ascii="Calibri" w:hAnsi="Calibri"/>
          <w:i/>
          <w:lang w:val="de-DE"/>
        </w:rPr>
        <w:t xml:space="preserve">(geopolitische Lage,  Amtssprachen, Natur und Tourismus) </w:t>
      </w:r>
    </w:p>
    <w:p w:rsidR="002314C0" w:rsidRDefault="002314C0" w:rsidP="002314C0">
      <w:pPr>
        <w:rPr>
          <w:rFonts w:ascii="Calibri" w:hAnsi="Calibri"/>
          <w:i/>
          <w:lang w:val="de-DE"/>
        </w:rPr>
      </w:pPr>
      <w:r>
        <w:rPr>
          <w:rFonts w:ascii="Calibri" w:hAnsi="Calibri"/>
          <w:lang w:val="de-DE"/>
        </w:rPr>
        <w:t>9. Die Schweizer Küche,  die Entstehung der Schweiz</w:t>
      </w:r>
    </w:p>
    <w:p w:rsidR="002314C0" w:rsidRDefault="002314C0" w:rsidP="002314C0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10. Industrie in der Schweiz </w:t>
      </w:r>
      <w:r>
        <w:rPr>
          <w:rFonts w:ascii="Calibri" w:hAnsi="Calibri"/>
          <w:i/>
          <w:lang w:val="de-DE"/>
        </w:rPr>
        <w:t>(Industriezweige,  Produkte)</w:t>
      </w:r>
    </w:p>
    <w:p w:rsidR="002314C0" w:rsidRDefault="002314C0" w:rsidP="002314C0">
      <w:pPr>
        <w:rPr>
          <w:rFonts w:ascii="Calibri" w:hAnsi="Calibri"/>
          <w:i/>
          <w:lang w:val="de-DE"/>
        </w:rPr>
      </w:pPr>
      <w:r>
        <w:rPr>
          <w:rFonts w:ascii="Calibri" w:hAnsi="Calibri"/>
          <w:lang w:val="de-DE"/>
        </w:rPr>
        <w:t>11. SchweizerLandwirtschaft (</w:t>
      </w:r>
      <w:r>
        <w:rPr>
          <w:rFonts w:ascii="Calibri" w:hAnsi="Calibri"/>
          <w:i/>
          <w:lang w:val="de-DE"/>
        </w:rPr>
        <w:t xml:space="preserve">Naturschutz, Energiequellen ) </w:t>
      </w:r>
    </w:p>
    <w:p w:rsidR="002314C0" w:rsidRDefault="002314C0" w:rsidP="002314C0">
      <w:pPr>
        <w:rPr>
          <w:rFonts w:ascii="Calibri" w:hAnsi="Calibri"/>
          <w:lang w:val="de-DE"/>
        </w:rPr>
      </w:pPr>
    </w:p>
    <w:p w:rsidR="002314C0" w:rsidRDefault="002314C0" w:rsidP="002314C0">
      <w:pPr>
        <w:autoSpaceDE w:val="0"/>
        <w:autoSpaceDN w:val="0"/>
        <w:adjustRightInd w:val="0"/>
        <w:rPr>
          <w:rFonts w:ascii="Calibri" w:hAnsi="Calibri"/>
          <w:lang w:val="de-DE"/>
        </w:rPr>
      </w:pPr>
    </w:p>
    <w:p w:rsidR="00FD7E8E" w:rsidRPr="00F84E55" w:rsidRDefault="00FD7E8E" w:rsidP="00F84E55">
      <w:pPr>
        <w:pStyle w:val="Odstavecseseznamem"/>
        <w:numPr>
          <w:ilvl w:val="0"/>
          <w:numId w:val="1"/>
        </w:numPr>
        <w:jc w:val="both"/>
        <w:rPr>
          <w:rFonts w:ascii="Calibri" w:hAnsi="Calibri"/>
          <w:lang w:val="de-DE"/>
        </w:rPr>
      </w:pPr>
      <w:r w:rsidRPr="00F84E55">
        <w:rPr>
          <w:rFonts w:ascii="Calibri" w:hAnsi="Calibri"/>
          <w:lang w:val="de-DE"/>
        </w:rPr>
        <w:t>FACHKUNDIGE THEMENKREISE</w:t>
      </w:r>
    </w:p>
    <w:p w:rsidR="00F84E55" w:rsidRPr="00F84E55" w:rsidRDefault="00F84E55" w:rsidP="00F84E55">
      <w:pPr>
        <w:pStyle w:val="Odstavecseseznamem"/>
        <w:ind w:left="1080"/>
        <w:jc w:val="both"/>
        <w:rPr>
          <w:rFonts w:ascii="Calibri" w:hAnsi="Calibri"/>
          <w:lang w:val="de-DE"/>
        </w:rPr>
      </w:pPr>
    </w:p>
    <w:p w:rsidR="00FD7E8E" w:rsidRPr="00FB6D89" w:rsidRDefault="00FD7E8E" w:rsidP="00FD7E8E">
      <w:pPr>
        <w:jc w:val="both"/>
        <w:rPr>
          <w:rFonts w:ascii="Calibri" w:hAnsi="Calibri"/>
          <w:b/>
          <w:u w:val="single"/>
          <w:lang w:val="de-DE"/>
        </w:rPr>
      </w:pPr>
      <w:r w:rsidRPr="00FB6D89">
        <w:rPr>
          <w:rFonts w:ascii="Calibri" w:hAnsi="Calibri"/>
          <w:b/>
          <w:u w:val="single"/>
          <w:lang w:val="de-DE"/>
        </w:rPr>
        <w:t>Wirtschaftsdeutsch</w:t>
      </w:r>
    </w:p>
    <w:p w:rsidR="00FD7E8E" w:rsidRPr="001C2348" w:rsidRDefault="00FD7E8E" w:rsidP="00FD7E8E">
      <w:pPr>
        <w:jc w:val="both"/>
        <w:rPr>
          <w:rFonts w:ascii="Calibri" w:hAnsi="Calibri"/>
          <w:lang w:val="de-DE"/>
        </w:rPr>
      </w:pPr>
      <w:r w:rsidRPr="001C2348">
        <w:rPr>
          <w:rFonts w:ascii="Calibri" w:hAnsi="Calibri"/>
          <w:lang w:val="de-DE"/>
        </w:rPr>
        <w:t>12</w:t>
      </w:r>
      <w:r w:rsidR="000A551A" w:rsidRPr="001C2348">
        <w:rPr>
          <w:rFonts w:ascii="Calibri" w:hAnsi="Calibri"/>
          <w:lang w:val="de-DE"/>
        </w:rPr>
        <w:t xml:space="preserve">. </w:t>
      </w:r>
      <w:r w:rsidR="00927711" w:rsidRPr="001C2348">
        <w:rPr>
          <w:rFonts w:ascii="Calibri" w:hAnsi="Calibri"/>
          <w:lang w:val="de-DE"/>
        </w:rPr>
        <w:t xml:space="preserve"> </w:t>
      </w:r>
      <w:r w:rsidR="00E50D69" w:rsidRPr="001C2348">
        <w:rPr>
          <w:rFonts w:ascii="Calibri" w:hAnsi="Calibri"/>
          <w:lang w:val="de-DE"/>
        </w:rPr>
        <w:t>Fusionen pro und contra, Änderungen nach der Fusion</w:t>
      </w:r>
    </w:p>
    <w:p w:rsidR="00FD7E8E" w:rsidRPr="001C2348" w:rsidRDefault="00FD7E8E" w:rsidP="00FD7E8E">
      <w:pPr>
        <w:jc w:val="both"/>
        <w:rPr>
          <w:rFonts w:ascii="Calibri" w:hAnsi="Calibri"/>
          <w:lang w:val="de-DE"/>
        </w:rPr>
      </w:pPr>
      <w:r w:rsidRPr="001C2348">
        <w:rPr>
          <w:rFonts w:ascii="Calibri" w:hAnsi="Calibri"/>
          <w:lang w:val="de-DE"/>
        </w:rPr>
        <w:t xml:space="preserve">13. </w:t>
      </w:r>
      <w:r w:rsidR="00E50D69" w:rsidRPr="001C2348">
        <w:rPr>
          <w:rFonts w:ascii="Calibri" w:hAnsi="Calibri"/>
          <w:lang w:val="de-DE"/>
        </w:rPr>
        <w:t>Globalisierung</w:t>
      </w:r>
    </w:p>
    <w:p w:rsidR="009955A4" w:rsidRPr="001C2348" w:rsidRDefault="00FD7E8E" w:rsidP="00FD7E8E">
      <w:pPr>
        <w:jc w:val="both"/>
        <w:rPr>
          <w:rFonts w:ascii="Calibri" w:hAnsi="Calibri"/>
          <w:lang w:val="de-DE"/>
        </w:rPr>
      </w:pPr>
      <w:r w:rsidRPr="001C2348">
        <w:rPr>
          <w:rFonts w:ascii="Calibri" w:hAnsi="Calibri"/>
          <w:lang w:val="de-DE"/>
        </w:rPr>
        <w:t>14</w:t>
      </w:r>
      <w:r w:rsidR="000A551A" w:rsidRPr="001C2348">
        <w:rPr>
          <w:rFonts w:ascii="Calibri" w:hAnsi="Calibri"/>
          <w:lang w:val="de-DE"/>
        </w:rPr>
        <w:t xml:space="preserve">. </w:t>
      </w:r>
      <w:r w:rsidR="001C2348" w:rsidRPr="001C2348">
        <w:rPr>
          <w:rFonts w:ascii="Calibri" w:hAnsi="Calibri"/>
          <w:lang w:val="de-DE"/>
        </w:rPr>
        <w:t>E-Commerce</w:t>
      </w:r>
      <w:r w:rsidR="006D2960">
        <w:rPr>
          <w:rFonts w:ascii="Calibri" w:hAnsi="Calibri"/>
          <w:lang w:val="de-DE"/>
        </w:rPr>
        <w:t xml:space="preserve"> und Internet</w:t>
      </w:r>
    </w:p>
    <w:p w:rsidR="00FD7E8E" w:rsidRPr="00CA4E6C" w:rsidRDefault="009955A4" w:rsidP="00FD7E8E">
      <w:pPr>
        <w:jc w:val="both"/>
        <w:rPr>
          <w:rFonts w:ascii="Calibri" w:hAnsi="Calibri"/>
          <w:lang w:val="de-DE"/>
        </w:rPr>
      </w:pPr>
      <w:r w:rsidRPr="00CA4E6C">
        <w:rPr>
          <w:rFonts w:ascii="Calibri" w:hAnsi="Calibri"/>
          <w:lang w:val="de-DE"/>
        </w:rPr>
        <w:t>15</w:t>
      </w:r>
      <w:r w:rsidR="00CA4E6C" w:rsidRPr="00CA4E6C">
        <w:rPr>
          <w:rFonts w:ascii="Calibri" w:hAnsi="Calibri"/>
          <w:lang w:val="de-DE"/>
        </w:rPr>
        <w:t>. Wege aus der Wirtschaftskrise</w:t>
      </w:r>
    </w:p>
    <w:p w:rsidR="00FD7E8E" w:rsidRPr="00317436" w:rsidRDefault="009955A4" w:rsidP="00FD7E8E">
      <w:pPr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16</w:t>
      </w:r>
      <w:r w:rsidR="00692A01" w:rsidRPr="00317436">
        <w:rPr>
          <w:rFonts w:ascii="Calibri" w:hAnsi="Calibri"/>
          <w:lang w:val="de-DE"/>
        </w:rPr>
        <w:t>. Deutsch-tschechische Wirtschaftsbeziehungen</w:t>
      </w:r>
    </w:p>
    <w:p w:rsidR="00FD7E8E" w:rsidRPr="00317436" w:rsidRDefault="009955A4" w:rsidP="00FD7E8E">
      <w:pPr>
        <w:jc w:val="both"/>
        <w:rPr>
          <w:rFonts w:ascii="Calibri" w:hAnsi="Calibri"/>
          <w:lang w:val="de-DE"/>
        </w:rPr>
      </w:pPr>
      <w:r w:rsidRPr="00317436">
        <w:rPr>
          <w:rFonts w:ascii="Calibri" w:hAnsi="Calibri"/>
          <w:lang w:val="de-DE"/>
        </w:rPr>
        <w:t>17</w:t>
      </w:r>
      <w:r w:rsidR="000A551A" w:rsidRPr="00317436">
        <w:rPr>
          <w:rFonts w:ascii="Calibri" w:hAnsi="Calibri"/>
          <w:lang w:val="de-DE"/>
        </w:rPr>
        <w:t xml:space="preserve">. </w:t>
      </w:r>
      <w:r w:rsidR="00E50D69" w:rsidRPr="00317436">
        <w:rPr>
          <w:rFonts w:ascii="Calibri" w:hAnsi="Calibri"/>
          <w:lang w:val="de-DE"/>
        </w:rPr>
        <w:t>Österreichisch-tschechische Beziehungen</w:t>
      </w:r>
    </w:p>
    <w:p w:rsidR="000A551A" w:rsidRPr="00317436" w:rsidRDefault="009955A4" w:rsidP="00FD7E8E">
      <w:pPr>
        <w:jc w:val="both"/>
        <w:rPr>
          <w:rFonts w:ascii="Calibri" w:hAnsi="Calibri"/>
          <w:lang w:val="de-DE"/>
        </w:rPr>
      </w:pPr>
      <w:r w:rsidRPr="00317436">
        <w:rPr>
          <w:rFonts w:ascii="Calibri" w:hAnsi="Calibri"/>
          <w:lang w:val="de-DE"/>
        </w:rPr>
        <w:t>18</w:t>
      </w:r>
      <w:r w:rsidR="000A551A" w:rsidRPr="00317436">
        <w:rPr>
          <w:rFonts w:ascii="Calibri" w:hAnsi="Calibri"/>
          <w:lang w:val="de-DE"/>
        </w:rPr>
        <w:t xml:space="preserve">. </w:t>
      </w:r>
      <w:r w:rsidR="00E50D69" w:rsidRPr="00317436">
        <w:rPr>
          <w:rFonts w:ascii="Calibri" w:hAnsi="Calibri"/>
          <w:lang w:val="de-DE"/>
        </w:rPr>
        <w:t>Steuern</w:t>
      </w:r>
      <w:r w:rsidR="00317436" w:rsidRPr="00317436">
        <w:rPr>
          <w:rFonts w:ascii="Calibri" w:hAnsi="Calibri"/>
          <w:lang w:val="de-DE"/>
        </w:rPr>
        <w:t>, Steuerparadies</w:t>
      </w:r>
    </w:p>
    <w:p w:rsidR="00FD7E8E" w:rsidRPr="00FB6D89" w:rsidRDefault="009955A4" w:rsidP="00FD7E8E">
      <w:pPr>
        <w:jc w:val="both"/>
        <w:rPr>
          <w:rFonts w:ascii="Calibri" w:hAnsi="Calibri"/>
          <w:i/>
          <w:lang w:val="de-DE"/>
        </w:rPr>
      </w:pPr>
      <w:r>
        <w:rPr>
          <w:rFonts w:ascii="Calibri" w:hAnsi="Calibri"/>
          <w:lang w:val="de-DE"/>
        </w:rPr>
        <w:t>19</w:t>
      </w:r>
      <w:r w:rsidR="00FD7E8E" w:rsidRPr="00FB6D89">
        <w:rPr>
          <w:rFonts w:ascii="Calibri" w:hAnsi="Calibri"/>
          <w:lang w:val="de-DE"/>
        </w:rPr>
        <w:t xml:space="preserve">. Geld </w:t>
      </w:r>
      <w:r w:rsidR="00FD7E8E" w:rsidRPr="00FB6D89">
        <w:rPr>
          <w:rFonts w:ascii="Calibri" w:hAnsi="Calibri"/>
          <w:i/>
          <w:lang w:val="de-DE"/>
        </w:rPr>
        <w:t xml:space="preserve">(die Dienstleistungen der Bank, Aufgaben der einzelnen Bankabteilungen, verschiedene </w:t>
      </w:r>
    </w:p>
    <w:p w:rsidR="00FD7E8E" w:rsidRPr="00FB6D89" w:rsidRDefault="00FD7E8E" w:rsidP="00FD7E8E">
      <w:pPr>
        <w:jc w:val="both"/>
        <w:rPr>
          <w:rFonts w:ascii="Calibri" w:hAnsi="Calibri"/>
          <w:i/>
          <w:lang w:val="de-DE"/>
        </w:rPr>
      </w:pPr>
      <w:r w:rsidRPr="00FB6D89">
        <w:rPr>
          <w:rFonts w:ascii="Calibri" w:hAnsi="Calibri"/>
          <w:i/>
          <w:lang w:val="de-DE"/>
        </w:rPr>
        <w:t xml:space="preserve">      Bezeichnungen für das Geld je nach der Funktion)</w:t>
      </w:r>
    </w:p>
    <w:p w:rsidR="00FD7E8E" w:rsidRPr="00FB6D89" w:rsidRDefault="009955A4" w:rsidP="00FD7E8E">
      <w:pPr>
        <w:jc w:val="both"/>
        <w:rPr>
          <w:rFonts w:ascii="Calibri" w:hAnsi="Calibri"/>
          <w:i/>
          <w:lang w:val="de-DE"/>
        </w:rPr>
      </w:pPr>
      <w:r>
        <w:rPr>
          <w:rFonts w:ascii="Calibri" w:hAnsi="Calibri"/>
          <w:lang w:val="de-DE"/>
        </w:rPr>
        <w:t>20</w:t>
      </w:r>
      <w:r w:rsidR="00FD7E8E" w:rsidRPr="00FB6D89">
        <w:rPr>
          <w:rFonts w:ascii="Calibri" w:hAnsi="Calibri"/>
          <w:lang w:val="de-DE"/>
        </w:rPr>
        <w:t xml:space="preserve">. Die Kontoführung und Karten </w:t>
      </w:r>
      <w:r w:rsidR="00FD7E8E" w:rsidRPr="00FB6D89">
        <w:rPr>
          <w:rFonts w:ascii="Calibri" w:hAnsi="Calibri"/>
          <w:i/>
          <w:lang w:val="de-DE"/>
        </w:rPr>
        <w:t xml:space="preserve">(Unterschied zwischen einem laufenden und einem Sparkonto), </w:t>
      </w:r>
    </w:p>
    <w:p w:rsidR="00FD7E8E" w:rsidRPr="00FB6D89" w:rsidRDefault="00FD7E8E" w:rsidP="00FD7E8E">
      <w:pPr>
        <w:jc w:val="both"/>
        <w:rPr>
          <w:rFonts w:ascii="Calibri" w:hAnsi="Calibri"/>
          <w:i/>
          <w:lang w:val="de-DE"/>
        </w:rPr>
      </w:pPr>
      <w:r w:rsidRPr="00FB6D89">
        <w:rPr>
          <w:rFonts w:ascii="Calibri" w:hAnsi="Calibri"/>
          <w:i/>
          <w:lang w:val="de-DE"/>
        </w:rPr>
        <w:t xml:space="preserve">      </w:t>
      </w:r>
      <w:r w:rsidRPr="00FB6D89">
        <w:rPr>
          <w:rFonts w:ascii="Calibri" w:hAnsi="Calibri"/>
          <w:lang w:val="de-DE"/>
        </w:rPr>
        <w:t>Gebrauch der Kontokarte</w:t>
      </w:r>
      <w:r w:rsidRPr="00FB6D89">
        <w:rPr>
          <w:rFonts w:ascii="Calibri" w:hAnsi="Calibri"/>
          <w:i/>
          <w:lang w:val="de-DE"/>
        </w:rPr>
        <w:t xml:space="preserve"> (die Funktion der Karte, die Bedingungen beim Einsatz der Karte)</w:t>
      </w:r>
    </w:p>
    <w:p w:rsidR="00FD7E8E" w:rsidRPr="00FB6D89" w:rsidRDefault="009955A4" w:rsidP="00FD7E8E">
      <w:pPr>
        <w:jc w:val="both"/>
        <w:rPr>
          <w:rFonts w:ascii="Calibri" w:hAnsi="Calibri"/>
          <w:i/>
          <w:lang w:val="de-DE"/>
        </w:rPr>
      </w:pPr>
      <w:r>
        <w:rPr>
          <w:rFonts w:ascii="Calibri" w:hAnsi="Calibri"/>
          <w:lang w:val="de-DE"/>
        </w:rPr>
        <w:t>21</w:t>
      </w:r>
      <w:r w:rsidR="00FD7E8E" w:rsidRPr="00FB6D89">
        <w:rPr>
          <w:rFonts w:ascii="Calibri" w:hAnsi="Calibri"/>
          <w:lang w:val="de-DE"/>
        </w:rPr>
        <w:t xml:space="preserve">. Zahlungsverkehr </w:t>
      </w:r>
      <w:r w:rsidR="00FD7E8E" w:rsidRPr="00FB6D89">
        <w:rPr>
          <w:rFonts w:ascii="Calibri" w:hAnsi="Calibri"/>
          <w:i/>
          <w:lang w:val="de-DE"/>
        </w:rPr>
        <w:t xml:space="preserve">(die Bedeutung des Zahlungsverkehrs für die Bank, das bargeldlose Zahlungs- </w:t>
      </w:r>
    </w:p>
    <w:p w:rsidR="00FD7E8E" w:rsidRPr="00FB6D89" w:rsidRDefault="00FD7E8E" w:rsidP="00FD7E8E">
      <w:pPr>
        <w:jc w:val="both"/>
        <w:rPr>
          <w:rFonts w:ascii="Calibri" w:hAnsi="Calibri"/>
          <w:i/>
          <w:lang w:val="de-DE"/>
        </w:rPr>
      </w:pPr>
      <w:r w:rsidRPr="00FB6D89">
        <w:rPr>
          <w:rFonts w:ascii="Calibri" w:hAnsi="Calibri"/>
          <w:i/>
          <w:lang w:val="de-DE"/>
        </w:rPr>
        <w:t xml:space="preserve">      verkehr)</w:t>
      </w:r>
    </w:p>
    <w:p w:rsidR="00FD7E8E" w:rsidRPr="00FB6D89" w:rsidRDefault="009955A4" w:rsidP="00FD7E8E">
      <w:pPr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22</w:t>
      </w:r>
      <w:r w:rsidR="00FD7E8E" w:rsidRPr="00FB6D89">
        <w:rPr>
          <w:rFonts w:ascii="Calibri" w:hAnsi="Calibri"/>
          <w:lang w:val="de-DE"/>
        </w:rPr>
        <w:t>. Deutsch-tschechische Stereotypen in interkulturellem Kontext</w:t>
      </w:r>
    </w:p>
    <w:p w:rsidR="00FD7E8E" w:rsidRPr="00FB6D89" w:rsidRDefault="00681645" w:rsidP="00FD7E8E">
      <w:pPr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23</w:t>
      </w:r>
      <w:r w:rsidR="00FD7E8E" w:rsidRPr="00FB6D89">
        <w:rPr>
          <w:rFonts w:ascii="Calibri" w:hAnsi="Calibri"/>
          <w:lang w:val="de-DE"/>
        </w:rPr>
        <w:t>. Begrüßungsformen als Schlüssel zum Verständnis anderer Kulturen</w:t>
      </w:r>
    </w:p>
    <w:p w:rsidR="00FD7E8E" w:rsidRPr="00FB6D89" w:rsidRDefault="00681645" w:rsidP="00FD7E8E">
      <w:pPr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24</w:t>
      </w:r>
      <w:r w:rsidR="00FD7E8E" w:rsidRPr="00FB6D89">
        <w:rPr>
          <w:rFonts w:ascii="Calibri" w:hAnsi="Calibri"/>
          <w:lang w:val="de-DE"/>
        </w:rPr>
        <w:t xml:space="preserve">. </w:t>
      </w:r>
      <w:r w:rsidR="00FD7E8E" w:rsidRPr="00FB6D89">
        <w:rPr>
          <w:rFonts w:ascii="Calibri" w:hAnsi="Calibri" w:cs="Arial"/>
          <w:lang w:val="de-DE"/>
        </w:rPr>
        <w:t xml:space="preserve">Kultur und ihre Definitionen, Interkulturalität, </w:t>
      </w:r>
      <w:proofErr w:type="spellStart"/>
      <w:r w:rsidR="00FD7E8E" w:rsidRPr="00FB6D89">
        <w:rPr>
          <w:rFonts w:ascii="Calibri" w:hAnsi="Calibri" w:cs="Arial"/>
          <w:lang w:val="de-DE"/>
        </w:rPr>
        <w:t>Multikulturalität</w:t>
      </w:r>
      <w:proofErr w:type="spellEnd"/>
      <w:r w:rsidR="00FD7E8E" w:rsidRPr="00FB6D89">
        <w:rPr>
          <w:rFonts w:ascii="Calibri" w:hAnsi="Calibri" w:cs="Arial"/>
          <w:lang w:val="de-DE"/>
        </w:rPr>
        <w:t>, Transkulturalität</w:t>
      </w:r>
    </w:p>
    <w:p w:rsidR="00087E2A" w:rsidRDefault="00087E2A" w:rsidP="00FD7E8E">
      <w:pPr>
        <w:jc w:val="both"/>
        <w:rPr>
          <w:rFonts w:ascii="Calibri" w:hAnsi="Calibri"/>
          <w:lang w:val="de-DE"/>
        </w:rPr>
      </w:pPr>
    </w:p>
    <w:p w:rsidR="00681645" w:rsidRPr="00FB6D89" w:rsidRDefault="00681645" w:rsidP="00FD7E8E">
      <w:pPr>
        <w:jc w:val="both"/>
        <w:rPr>
          <w:rFonts w:ascii="Calibri" w:hAnsi="Calibri"/>
          <w:lang w:val="de-DE"/>
        </w:rPr>
      </w:pPr>
    </w:p>
    <w:p w:rsidR="00FD7E8E" w:rsidRPr="00FB6D89" w:rsidRDefault="00FD7E8E" w:rsidP="00FD7E8E">
      <w:pPr>
        <w:jc w:val="both"/>
        <w:rPr>
          <w:rFonts w:ascii="Calibri" w:hAnsi="Calibri"/>
          <w:bCs/>
          <w:i/>
          <w:lang w:val="de-DE"/>
        </w:rPr>
      </w:pPr>
      <w:r w:rsidRPr="00FB6D89">
        <w:rPr>
          <w:rFonts w:ascii="Calibri" w:hAnsi="Calibri"/>
          <w:bCs/>
          <w:i/>
          <w:lang w:val="de-DE"/>
        </w:rPr>
        <w:t>Jedes Thema beinhaltet auch Fragen zum Fachwortschatz.</w:t>
      </w:r>
    </w:p>
    <w:p w:rsidR="00FD7E8E" w:rsidRPr="00FB6D89" w:rsidRDefault="00FD7E8E" w:rsidP="00FD7E8E">
      <w:pPr>
        <w:jc w:val="both"/>
        <w:rPr>
          <w:rFonts w:ascii="Calibri" w:hAnsi="Calibri"/>
          <w:lang w:val="de-DE"/>
        </w:rPr>
      </w:pPr>
    </w:p>
    <w:p w:rsidR="00FD7E8E" w:rsidRPr="00FB6D89" w:rsidRDefault="00FD7E8E" w:rsidP="00FD7E8E">
      <w:pPr>
        <w:jc w:val="both"/>
        <w:rPr>
          <w:rFonts w:ascii="Calibri" w:hAnsi="Calibri"/>
          <w:b/>
          <w:u w:val="single"/>
          <w:lang w:val="de-DE"/>
        </w:rPr>
      </w:pPr>
      <w:r w:rsidRPr="00FB6D89">
        <w:rPr>
          <w:rFonts w:ascii="Calibri" w:hAnsi="Calibri"/>
          <w:b/>
          <w:u w:val="single"/>
          <w:lang w:val="de-DE"/>
        </w:rPr>
        <w:t>Wirtschaftsgeographie</w:t>
      </w:r>
    </w:p>
    <w:p w:rsidR="00FD7E8E" w:rsidRPr="00FB6D89" w:rsidRDefault="00681645" w:rsidP="00FD7E8E">
      <w:pPr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25</w:t>
      </w:r>
      <w:r w:rsidR="00FD7E8E" w:rsidRPr="00FB6D89">
        <w:rPr>
          <w:rFonts w:ascii="Calibri" w:hAnsi="Calibri"/>
          <w:lang w:val="de-DE"/>
        </w:rPr>
        <w:t>. Wirtschaftsraum und seine Definitionen, Beispiele in Deutschland</w:t>
      </w:r>
    </w:p>
    <w:p w:rsidR="00FD7E8E" w:rsidRPr="00FB6D89" w:rsidRDefault="00681645" w:rsidP="00FD7E8E">
      <w:pPr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26</w:t>
      </w:r>
      <w:r w:rsidR="00FD7E8E" w:rsidRPr="00FB6D89">
        <w:rPr>
          <w:rFonts w:ascii="Calibri" w:hAnsi="Calibri"/>
          <w:lang w:val="de-DE"/>
        </w:rPr>
        <w:t>. Standortforschung, harte und weiche Standortfaktoren, Ebenen der Standortwahl</w:t>
      </w:r>
    </w:p>
    <w:p w:rsidR="00FD7E8E" w:rsidRPr="00FB6D89" w:rsidRDefault="00681645" w:rsidP="00FD7E8E">
      <w:pPr>
        <w:jc w:val="both"/>
        <w:rPr>
          <w:rFonts w:ascii="Calibri" w:hAnsi="Calibri"/>
          <w:i/>
          <w:lang w:val="de-DE"/>
        </w:rPr>
      </w:pPr>
      <w:r>
        <w:rPr>
          <w:rFonts w:ascii="Calibri" w:hAnsi="Calibri"/>
          <w:lang w:val="de-DE"/>
        </w:rPr>
        <w:t>27</w:t>
      </w:r>
      <w:r w:rsidR="00FD7E8E" w:rsidRPr="00FB6D89">
        <w:rPr>
          <w:rFonts w:ascii="Calibri" w:hAnsi="Calibri"/>
          <w:lang w:val="de-DE"/>
        </w:rPr>
        <w:t xml:space="preserve">. Standorttheorien </w:t>
      </w:r>
      <w:r w:rsidR="00FD7E8E" w:rsidRPr="00FB6D89">
        <w:rPr>
          <w:rFonts w:ascii="Calibri" w:hAnsi="Calibri"/>
          <w:i/>
          <w:lang w:val="de-DE"/>
        </w:rPr>
        <w:t xml:space="preserve">(Alfred Weber und David M. Smith, Johann Heinrich v. </w:t>
      </w:r>
      <w:proofErr w:type="spellStart"/>
      <w:r w:rsidR="00FD7E8E" w:rsidRPr="00FB6D89">
        <w:rPr>
          <w:rFonts w:ascii="Calibri" w:hAnsi="Calibri"/>
          <w:i/>
          <w:lang w:val="de-DE"/>
        </w:rPr>
        <w:t>Thünen</w:t>
      </w:r>
      <w:proofErr w:type="spellEnd"/>
      <w:r w:rsidR="00FD7E8E" w:rsidRPr="00FB6D89">
        <w:rPr>
          <w:rFonts w:ascii="Calibri" w:hAnsi="Calibri"/>
          <w:i/>
          <w:lang w:val="de-DE"/>
        </w:rPr>
        <w:t xml:space="preserve">, Walter </w:t>
      </w:r>
    </w:p>
    <w:p w:rsidR="00FD7E8E" w:rsidRPr="00FB6D89" w:rsidRDefault="00FD7E8E" w:rsidP="00FD7E8E">
      <w:pPr>
        <w:jc w:val="both"/>
        <w:rPr>
          <w:rFonts w:ascii="Calibri" w:hAnsi="Calibri"/>
          <w:i/>
          <w:lang w:val="de-DE"/>
        </w:rPr>
      </w:pPr>
      <w:r w:rsidRPr="00FB6D89">
        <w:rPr>
          <w:rFonts w:ascii="Calibri" w:hAnsi="Calibri"/>
          <w:i/>
          <w:lang w:val="de-DE"/>
        </w:rPr>
        <w:t xml:space="preserve">      Christaller, Produktlebenszyklustheorie nach Raymond Vernon, Profitzyklustheorie)</w:t>
      </w:r>
    </w:p>
    <w:p w:rsidR="00FD7E8E" w:rsidRPr="00FB6D89" w:rsidRDefault="00681645" w:rsidP="00FD7E8E">
      <w:pPr>
        <w:jc w:val="both"/>
        <w:rPr>
          <w:rFonts w:ascii="Calibri" w:hAnsi="Calibri"/>
          <w:bCs/>
          <w:i/>
          <w:lang w:val="de-DE"/>
        </w:rPr>
      </w:pPr>
      <w:r>
        <w:rPr>
          <w:rFonts w:ascii="Calibri" w:hAnsi="Calibri"/>
          <w:bCs/>
          <w:lang w:val="de-DE"/>
        </w:rPr>
        <w:t>28</w:t>
      </w:r>
      <w:r w:rsidR="00FD7E8E" w:rsidRPr="00FB6D89">
        <w:rPr>
          <w:rFonts w:ascii="Calibri" w:hAnsi="Calibri"/>
          <w:bCs/>
          <w:lang w:val="de-DE"/>
        </w:rPr>
        <w:t xml:space="preserve">. Regionale Wachstums- u. Entwicklungstheorien </w:t>
      </w:r>
      <w:r w:rsidR="00FD7E8E" w:rsidRPr="00FB6D89">
        <w:rPr>
          <w:rFonts w:ascii="Calibri" w:hAnsi="Calibri"/>
          <w:bCs/>
          <w:i/>
          <w:lang w:val="de-DE"/>
        </w:rPr>
        <w:t xml:space="preserve">(Neoklassische u. </w:t>
      </w:r>
      <w:proofErr w:type="spellStart"/>
      <w:r w:rsidR="00FD7E8E" w:rsidRPr="00FB6D89">
        <w:rPr>
          <w:rFonts w:ascii="Calibri" w:hAnsi="Calibri"/>
          <w:bCs/>
          <w:i/>
          <w:lang w:val="de-DE"/>
        </w:rPr>
        <w:t>Postkeynesianische</w:t>
      </w:r>
      <w:proofErr w:type="spellEnd"/>
      <w:r w:rsidR="00FD7E8E" w:rsidRPr="00FB6D89">
        <w:rPr>
          <w:rFonts w:ascii="Calibri" w:hAnsi="Calibri"/>
          <w:bCs/>
          <w:i/>
          <w:lang w:val="de-DE"/>
        </w:rPr>
        <w:t xml:space="preserve"> Theorie,  </w:t>
      </w:r>
    </w:p>
    <w:p w:rsidR="00FD7E8E" w:rsidRPr="00FB6D89" w:rsidRDefault="00FD7E8E" w:rsidP="00FD7E8E">
      <w:pPr>
        <w:jc w:val="both"/>
        <w:rPr>
          <w:rFonts w:ascii="Calibri" w:hAnsi="Calibri"/>
          <w:bCs/>
          <w:i/>
          <w:lang w:val="de-DE"/>
        </w:rPr>
      </w:pPr>
      <w:r w:rsidRPr="00FB6D89">
        <w:rPr>
          <w:rFonts w:ascii="Calibri" w:hAnsi="Calibri"/>
          <w:bCs/>
          <w:i/>
          <w:lang w:val="de-DE"/>
        </w:rPr>
        <w:t xml:space="preserve">      Polarisationstheorien) </w:t>
      </w:r>
    </w:p>
    <w:p w:rsidR="00FD7E8E" w:rsidRPr="00FB6D89" w:rsidRDefault="00681645" w:rsidP="00FD7E8E">
      <w:pPr>
        <w:jc w:val="both"/>
        <w:rPr>
          <w:rFonts w:ascii="Calibri" w:hAnsi="Calibri"/>
          <w:bCs/>
          <w:i/>
          <w:lang w:val="de-DE"/>
        </w:rPr>
      </w:pPr>
      <w:bookmarkStart w:id="0" w:name="_GoBack"/>
      <w:bookmarkEnd w:id="0"/>
      <w:r>
        <w:rPr>
          <w:rFonts w:ascii="Calibri" w:hAnsi="Calibri"/>
          <w:bCs/>
          <w:lang w:val="de-DE"/>
        </w:rPr>
        <w:t>29</w:t>
      </w:r>
      <w:r w:rsidR="00FD7E8E" w:rsidRPr="00FB6D89">
        <w:rPr>
          <w:rFonts w:ascii="Calibri" w:hAnsi="Calibri"/>
          <w:bCs/>
          <w:lang w:val="de-DE"/>
        </w:rPr>
        <w:t xml:space="preserve">. Wirtschaftlicher Strukturwandel in räumlicher </w:t>
      </w:r>
      <w:r w:rsidR="00FD7E8E" w:rsidRPr="00FB6D89">
        <w:rPr>
          <w:rFonts w:ascii="Calibri" w:hAnsi="Calibri"/>
          <w:bCs/>
          <w:i/>
          <w:lang w:val="de-DE"/>
        </w:rPr>
        <w:t xml:space="preserve">Perspektive (Konjunkturzyklus, Theorie der </w:t>
      </w:r>
    </w:p>
    <w:p w:rsidR="00FD7E8E" w:rsidRDefault="00FD7E8E" w:rsidP="00FD7E8E">
      <w:pPr>
        <w:jc w:val="both"/>
        <w:rPr>
          <w:rFonts w:ascii="Calibri" w:hAnsi="Calibri"/>
          <w:bCs/>
          <w:i/>
          <w:lang w:val="de-DE"/>
        </w:rPr>
      </w:pPr>
      <w:r w:rsidRPr="00FB6D89">
        <w:rPr>
          <w:rFonts w:ascii="Calibri" w:hAnsi="Calibri"/>
          <w:bCs/>
          <w:i/>
          <w:lang w:val="de-DE"/>
        </w:rPr>
        <w:t xml:space="preserve">      langen Wellen, Konzept des regionalen Lebenszyklus, industrielle Entwicklungspfade)</w:t>
      </w:r>
    </w:p>
    <w:p w:rsidR="00B5608F" w:rsidRPr="00FB6D89" w:rsidRDefault="00B5608F" w:rsidP="00FD7E8E">
      <w:pPr>
        <w:jc w:val="both"/>
        <w:rPr>
          <w:rFonts w:ascii="Calibri" w:hAnsi="Calibri"/>
          <w:bCs/>
          <w:i/>
          <w:lang w:val="de-DE"/>
        </w:rPr>
      </w:pPr>
    </w:p>
    <w:p w:rsidR="00FD7E8E" w:rsidRPr="00FB6D89" w:rsidRDefault="00FD7E8E" w:rsidP="00FD7E8E">
      <w:pPr>
        <w:jc w:val="both"/>
        <w:rPr>
          <w:rFonts w:ascii="Calibri" w:hAnsi="Calibri"/>
          <w:bCs/>
          <w:i/>
          <w:lang w:val="de-DE"/>
        </w:rPr>
      </w:pPr>
      <w:r w:rsidRPr="00FB6D89">
        <w:rPr>
          <w:rFonts w:ascii="Calibri" w:hAnsi="Calibri"/>
          <w:bCs/>
          <w:i/>
          <w:lang w:val="de-DE"/>
        </w:rPr>
        <w:t xml:space="preserve">Jedes Thema beinhaltet auch Fragen zum Fachwortschatz der </w:t>
      </w:r>
      <w:r w:rsidRPr="00FB6D89">
        <w:rPr>
          <w:rFonts w:ascii="Calibri" w:hAnsi="Calibri"/>
          <w:i/>
          <w:lang w:val="de-DE"/>
        </w:rPr>
        <w:t>Wirtschaftsgeographie.</w:t>
      </w:r>
    </w:p>
    <w:p w:rsidR="00FD7E8E" w:rsidRPr="00FB6D89" w:rsidRDefault="00FD7E8E" w:rsidP="00FD7E8E">
      <w:pPr>
        <w:jc w:val="both"/>
        <w:rPr>
          <w:rFonts w:ascii="Calibri" w:hAnsi="Calibri"/>
          <w:b/>
          <w:u w:val="single"/>
          <w:lang w:val="de-DE"/>
        </w:rPr>
      </w:pPr>
    </w:p>
    <w:p w:rsidR="00FD7E8E" w:rsidRPr="00FB6D89" w:rsidRDefault="00FD7E8E" w:rsidP="00FD7E8E">
      <w:pPr>
        <w:jc w:val="both"/>
        <w:rPr>
          <w:rFonts w:ascii="Calibri" w:hAnsi="Calibri"/>
          <w:b/>
          <w:u w:val="single"/>
          <w:lang w:val="de-DE"/>
        </w:rPr>
      </w:pPr>
    </w:p>
    <w:p w:rsidR="00FD7E8E" w:rsidRPr="00FB6D89" w:rsidRDefault="00FD7E8E" w:rsidP="00FD7E8E">
      <w:pPr>
        <w:jc w:val="both"/>
        <w:rPr>
          <w:rFonts w:ascii="Calibri" w:hAnsi="Calibri"/>
          <w:b/>
          <w:lang w:val="de-DE"/>
        </w:rPr>
      </w:pPr>
    </w:p>
    <w:p w:rsidR="00FD7E8E" w:rsidRPr="00FB6D89" w:rsidRDefault="00FD7E8E" w:rsidP="00FD7E8E">
      <w:pPr>
        <w:jc w:val="both"/>
        <w:rPr>
          <w:rFonts w:ascii="Calibri" w:hAnsi="Calibri"/>
          <w:b/>
        </w:rPr>
      </w:pPr>
      <w:r w:rsidRPr="00FB6D89">
        <w:rPr>
          <w:rFonts w:ascii="Calibri" w:hAnsi="Calibri"/>
          <w:b/>
        </w:rPr>
        <w:t>PRŮBĚH STÁTNÍ ZÁVĚREČNÉ ZKOUŠKY</w:t>
      </w:r>
    </w:p>
    <w:p w:rsidR="00FD7E8E" w:rsidRPr="00FB6D89" w:rsidRDefault="00FD7E8E" w:rsidP="00FD7E8E">
      <w:pPr>
        <w:jc w:val="both"/>
        <w:rPr>
          <w:rFonts w:ascii="Calibri" w:hAnsi="Calibri"/>
          <w:i/>
        </w:rPr>
      </w:pPr>
      <w:r w:rsidRPr="00FB6D89">
        <w:rPr>
          <w:rFonts w:ascii="Calibri" w:hAnsi="Calibri"/>
        </w:rPr>
        <w:t>Student si vytáhne jednu otázku z okruhu</w:t>
      </w:r>
      <w:r w:rsidRPr="00751B93">
        <w:rPr>
          <w:rFonts w:ascii="Calibri" w:hAnsi="Calibri"/>
          <w:lang w:val="de-DE"/>
        </w:rPr>
        <w:t xml:space="preserve"> </w:t>
      </w:r>
      <w:r w:rsidRPr="00751B93">
        <w:rPr>
          <w:rFonts w:ascii="Calibri" w:hAnsi="Calibri"/>
          <w:i/>
          <w:lang w:val="de-DE"/>
        </w:rPr>
        <w:t>Deutsche Gegenwartssprache</w:t>
      </w:r>
      <w:r w:rsidRPr="00751B93">
        <w:rPr>
          <w:rFonts w:ascii="Calibri" w:hAnsi="Calibri"/>
          <w:lang w:val="de-DE"/>
        </w:rPr>
        <w:t xml:space="preserve"> </w:t>
      </w:r>
      <w:r w:rsidRPr="00FB6D89">
        <w:rPr>
          <w:rFonts w:ascii="Calibri" w:hAnsi="Calibri"/>
        </w:rPr>
        <w:t xml:space="preserve">a jednu otázku z okruhu </w:t>
      </w:r>
      <w:proofErr w:type="spellStart"/>
      <w:r w:rsidRPr="00FB6D89">
        <w:rPr>
          <w:rFonts w:ascii="Calibri" w:hAnsi="Calibri"/>
          <w:i/>
        </w:rPr>
        <w:t>Linguorealien</w:t>
      </w:r>
      <w:proofErr w:type="spellEnd"/>
      <w:r w:rsidRPr="00FB6D89">
        <w:rPr>
          <w:rFonts w:ascii="Calibri" w:hAnsi="Calibri"/>
          <w:i/>
        </w:rPr>
        <w:t xml:space="preserve">. </w:t>
      </w:r>
    </w:p>
    <w:p w:rsidR="00FD7E8E" w:rsidRPr="00FB6D89" w:rsidRDefault="00FD7E8E" w:rsidP="00FD7E8E">
      <w:pPr>
        <w:jc w:val="both"/>
        <w:rPr>
          <w:rFonts w:ascii="Calibri" w:hAnsi="Calibri"/>
        </w:rPr>
      </w:pPr>
      <w:r w:rsidRPr="00FB6D89">
        <w:rPr>
          <w:rFonts w:ascii="Calibri" w:hAnsi="Calibri"/>
        </w:rPr>
        <w:t>Studentovi bude poskytnuto 20 min. na přípravu, poté následuje vlastní zkouška, která trvá rovněž 20 minut</w:t>
      </w:r>
      <w:r w:rsidRPr="00FB6D89">
        <w:rPr>
          <w:rFonts w:ascii="Calibri" w:hAnsi="Calibri"/>
          <w:i/>
        </w:rPr>
        <w:t xml:space="preserve"> (10 min. na každou otázku).</w:t>
      </w:r>
    </w:p>
    <w:p w:rsidR="00FD7E8E" w:rsidRPr="00FB6D89" w:rsidRDefault="00FD7E8E" w:rsidP="00FD7E8E">
      <w:pPr>
        <w:jc w:val="both"/>
        <w:rPr>
          <w:rFonts w:ascii="Calibri" w:eastAsia="Calibri" w:hAnsi="Calibri"/>
          <w:lang w:eastAsia="en-US"/>
        </w:rPr>
      </w:pPr>
      <w:r w:rsidRPr="00FB6D89">
        <w:rPr>
          <w:rFonts w:ascii="Calibri" w:hAnsi="Calibri"/>
        </w:rPr>
        <w:t xml:space="preserve">Hodnoceny budou nejen znalosti faktické, nýbrž i dovednosti jazykové, </w:t>
      </w:r>
      <w:r w:rsidRPr="00FB6D89">
        <w:rPr>
          <w:rFonts w:ascii="Calibri" w:eastAsia="Calibri" w:hAnsi="Calibri"/>
          <w:lang w:eastAsia="en-US"/>
        </w:rPr>
        <w:t>které budou spolurozhodovat o výsledné klasifikaci.</w:t>
      </w:r>
    </w:p>
    <w:p w:rsidR="00FD7E8E" w:rsidRPr="00FB6D89" w:rsidRDefault="00FD7E8E" w:rsidP="00FD7E8E">
      <w:pPr>
        <w:jc w:val="both"/>
        <w:rPr>
          <w:rFonts w:ascii="Calibri" w:hAnsi="Calibri"/>
        </w:rPr>
      </w:pPr>
      <w:r w:rsidRPr="00FB6D89">
        <w:rPr>
          <w:rFonts w:ascii="Calibri" w:hAnsi="Calibri"/>
        </w:rPr>
        <w:t>Pokud student neuspěl v jedné z otázek, znamená to, že neuspěl u celé státní závěrečné zkoušky.</w:t>
      </w:r>
    </w:p>
    <w:p w:rsidR="00E03A58" w:rsidRDefault="00E03A58"/>
    <w:sectPr w:rsidR="00E03A58" w:rsidSect="00817F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751"/>
    <w:multiLevelType w:val="hybridMultilevel"/>
    <w:tmpl w:val="B5806788"/>
    <w:lvl w:ilvl="0" w:tplc="81366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E8E"/>
    <w:rsid w:val="00063F41"/>
    <w:rsid w:val="00087E2A"/>
    <w:rsid w:val="00093EB7"/>
    <w:rsid w:val="000A551A"/>
    <w:rsid w:val="001C2348"/>
    <w:rsid w:val="002314C0"/>
    <w:rsid w:val="00317436"/>
    <w:rsid w:val="003D37D1"/>
    <w:rsid w:val="004041EC"/>
    <w:rsid w:val="0043107D"/>
    <w:rsid w:val="00486D49"/>
    <w:rsid w:val="00491F52"/>
    <w:rsid w:val="005B4229"/>
    <w:rsid w:val="00681645"/>
    <w:rsid w:val="006861F0"/>
    <w:rsid w:val="00692A01"/>
    <w:rsid w:val="006D2960"/>
    <w:rsid w:val="0070737F"/>
    <w:rsid w:val="00843233"/>
    <w:rsid w:val="00887AEA"/>
    <w:rsid w:val="00890506"/>
    <w:rsid w:val="008E6B6B"/>
    <w:rsid w:val="00927711"/>
    <w:rsid w:val="00937E79"/>
    <w:rsid w:val="009955A4"/>
    <w:rsid w:val="00A200F6"/>
    <w:rsid w:val="00A273EB"/>
    <w:rsid w:val="00A76990"/>
    <w:rsid w:val="00A933ED"/>
    <w:rsid w:val="00B5608F"/>
    <w:rsid w:val="00B60ECB"/>
    <w:rsid w:val="00BC74D5"/>
    <w:rsid w:val="00C46049"/>
    <w:rsid w:val="00CA4E6C"/>
    <w:rsid w:val="00D142A6"/>
    <w:rsid w:val="00D61A49"/>
    <w:rsid w:val="00E03A58"/>
    <w:rsid w:val="00E50D69"/>
    <w:rsid w:val="00E7065B"/>
    <w:rsid w:val="00EF1F0A"/>
    <w:rsid w:val="00F654B5"/>
    <w:rsid w:val="00F84E55"/>
    <w:rsid w:val="00FD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vomackov</dc:creator>
  <cp:keywords/>
  <dc:description/>
  <cp:lastModifiedBy>vomackov</cp:lastModifiedBy>
  <cp:revision>31</cp:revision>
  <dcterms:created xsi:type="dcterms:W3CDTF">2016-01-26T16:35:00Z</dcterms:created>
  <dcterms:modified xsi:type="dcterms:W3CDTF">2019-02-17T19:13:00Z</dcterms:modified>
</cp:coreProperties>
</file>